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5" w:rsidRPr="00711E4B" w:rsidRDefault="00FA0875" w:rsidP="00FA0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A0875" w:rsidRPr="00711E4B" w:rsidRDefault="00FA0875" w:rsidP="00FA0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4B">
        <w:rPr>
          <w:rFonts w:ascii="Times New Roman" w:hAnsi="Times New Roman" w:cs="Times New Roman"/>
          <w:b/>
          <w:bCs/>
          <w:sz w:val="24"/>
          <w:szCs w:val="24"/>
        </w:rPr>
        <w:t xml:space="preserve"> Приволжского сельского поселения</w:t>
      </w:r>
    </w:p>
    <w:p w:rsidR="00FA0875" w:rsidRDefault="00FA0875" w:rsidP="00FA08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A0875" w:rsidRPr="00711E4B" w:rsidRDefault="00FA0875" w:rsidP="00FA08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11E4B">
        <w:rPr>
          <w:rFonts w:ascii="Times New Roman" w:hAnsi="Times New Roman" w:cs="Times New Roman"/>
          <w:b/>
          <w:bCs/>
        </w:rPr>
        <w:t>РАСПОРЯЖЕНИЕ</w:t>
      </w:r>
    </w:p>
    <w:p w:rsidR="00FA0875" w:rsidRDefault="00FA0875" w:rsidP="00FA0875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</w:p>
    <w:p w:rsidR="00FA0875" w:rsidRPr="00711E4B" w:rsidRDefault="00FA0875" w:rsidP="00FA0875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о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 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«23» 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декабря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1 года 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№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4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8/1</w:t>
      </w:r>
    </w:p>
    <w:p w:rsidR="00FA0875" w:rsidRDefault="00FA0875" w:rsidP="00FA087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</w:p>
    <w:p w:rsidR="00FA0875" w:rsidRDefault="00FA0875" w:rsidP="00FA087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</w:p>
    <w:p w:rsidR="00FA0875" w:rsidRPr="00711E4B" w:rsidRDefault="00FA0875" w:rsidP="00FA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плановой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проверки 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осуществления</w:t>
      </w:r>
    </w:p>
    <w:p w:rsidR="00FA0875" w:rsidRDefault="00FA0875" w:rsidP="00FA0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контроля в сфере закупок,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предусмотренный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A0875" w:rsidRDefault="00FA0875" w:rsidP="00FA0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законодательством Российской Федерации о</w:t>
      </w:r>
    </w:p>
    <w:p w:rsidR="00FA0875" w:rsidRDefault="00FA0875" w:rsidP="00FA0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контрактной системе в сфере закупок товаров, работ,</w:t>
      </w:r>
    </w:p>
    <w:p w:rsidR="00FA0875" w:rsidRDefault="00FA0875" w:rsidP="00FA0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услуг для обеспечения государственных и </w:t>
      </w:r>
    </w:p>
    <w:p w:rsidR="00FA0875" w:rsidRPr="00334A1D" w:rsidRDefault="00FA0875" w:rsidP="00FA08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муниципальных нужд</w:t>
      </w:r>
    </w:p>
    <w:p w:rsidR="00FA0875" w:rsidRPr="00711E4B" w:rsidRDefault="00FA0875" w:rsidP="00FA08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</w:rPr>
        <w:t>Планом проведения контрольных мероприятий, утвержденным распоряжением Администрации Приволжского сельского поселения от 04.12.2020 года №37</w:t>
      </w:r>
      <w:r w:rsidRPr="00711E4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руководствуясь Постановлением Правительства Российской Федерации от 01.10.2020 №1576 «Об утверждении Правил осуществления контроля в сфере закупок товаров, работ, услуг в 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 Федеральными  стандартами, утвержденными нормативными правовыми актами Правительства Российской Федерации,</w:t>
      </w:r>
    </w:p>
    <w:p w:rsidR="00FA0875" w:rsidRPr="00711E4B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1. Провести  плановую документарную проверку  соблюдения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2020 год</w:t>
      </w:r>
      <w:r w:rsidRPr="00711E4B">
        <w:rPr>
          <w:rFonts w:ascii="Times New Roman" w:hAnsi="Times New Roman" w:cs="Times New Roman"/>
          <w:sz w:val="20"/>
          <w:szCs w:val="20"/>
        </w:rPr>
        <w:t>:</w:t>
      </w:r>
    </w:p>
    <w:p w:rsidR="00FA0875" w:rsidRPr="00711E4B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1)по  определению обоснованию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заключаемого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единственным поставщиком (подрядчиком, исполнителем, включенным в план-график).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Наименование субъекта  контроля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заместитель Главы Администрации Приволжского сельского  поселения, исполняющий обязанности конкурсного управляющего;  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Место нахождение субъекта контроля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152830, г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ышкин, ул.Никольская, д.16а;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Место фактического  осуществления деятельности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Администрация Приволжского сельского поселения;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Проверяемый период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период 2020 год;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Основание проведения контрольного мероприятия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План проведения контрольных мероприятий, утвержденный распоряжением Администрацией Приволжского сельского поселения от 04.12.2020 года №37</w:t>
      </w:r>
    </w:p>
    <w:p w:rsidR="00FA0875" w:rsidRPr="00711E4B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Тема контрольного мероприятия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определени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 единственным поставщиком (подрядчиком, исполнителем, включенным в план-график) за 2020 год.</w:t>
      </w:r>
    </w:p>
    <w:p w:rsidR="00FA0875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Срок проведения контрольного мероприятия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с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11E4B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11E4B">
        <w:rPr>
          <w:rFonts w:ascii="Times New Roman" w:hAnsi="Times New Roman" w:cs="Times New Roman"/>
          <w:sz w:val="20"/>
          <w:szCs w:val="20"/>
        </w:rPr>
        <w:t xml:space="preserve">.2021г. по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711E4B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11E4B">
        <w:rPr>
          <w:rFonts w:ascii="Times New Roman" w:hAnsi="Times New Roman" w:cs="Times New Roman"/>
          <w:sz w:val="20"/>
          <w:szCs w:val="20"/>
        </w:rPr>
        <w:t>.2021г.</w:t>
      </w:r>
    </w:p>
    <w:p w:rsidR="00FA0875" w:rsidRPr="00711E4B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72CA">
        <w:rPr>
          <w:rFonts w:ascii="Times New Roman" w:hAnsi="Times New Roman" w:cs="Times New Roman"/>
          <w:b/>
          <w:sz w:val="20"/>
          <w:szCs w:val="20"/>
        </w:rPr>
        <w:t>Срок, в течение которого составляется акт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проверки</w:t>
      </w:r>
      <w:r w:rsidRPr="001C72C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30.12.2021г.</w:t>
      </w:r>
    </w:p>
    <w:p w:rsidR="00FA0875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Перечень основных вопросов, подлежащих изучению в ходе проведения контрольного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за 2020 год: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875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36D89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 единственным поставщиком (подрядчиком, исполнителем, включенным в план-график)  за 2020 год.</w:t>
      </w:r>
    </w:p>
    <w:p w:rsidR="00FA0875" w:rsidRPr="00711E4B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Утвердить состав проверочной группы Администрации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 xml:space="preserve">по проведению контрольного мероприятия по соблюдению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определени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 единственным поставщиком (подрядчиком, исполнителем, включенным в план-график)  за 2020 год: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A0875" w:rsidRPr="00711E4B" w:rsidRDefault="00FA0875" w:rsidP="00FA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Глава Приволжского сельского поселения  –  Коршунова Елена Николаевна;</w:t>
      </w:r>
    </w:p>
    <w:p w:rsidR="00FA0875" w:rsidRPr="00711E4B" w:rsidRDefault="00FA0875" w:rsidP="00FA0875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  Администрации Приволжского сельского поселения  - Сутугина И.В.;</w:t>
      </w:r>
    </w:p>
    <w:p w:rsidR="00FA0875" w:rsidRPr="00711E4B" w:rsidRDefault="00FA0875" w:rsidP="00FA0875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 Администрации Приволжского сельского поселения – Орлова Г.А.</w:t>
      </w:r>
    </w:p>
    <w:p w:rsidR="00FA0875" w:rsidRPr="00711E4B" w:rsidRDefault="00FA0875" w:rsidP="00FA0875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11E4B">
        <w:rPr>
          <w:rFonts w:ascii="Times New Roman" w:hAnsi="Times New Roman" w:cs="Times New Roman"/>
          <w:sz w:val="20"/>
          <w:szCs w:val="20"/>
        </w:rPr>
        <w:t xml:space="preserve">3. Направить уведомление о проведении внеплановой документарной проверки  заместителю Главы Администрации Приволжского сельского поселения, исполняющему обязанности конкурсного управляющего - 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Сдобновой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        4.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выполнением настоящего распоряжения оставляю за собой.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        5. Распоряжение вступает в силу со дня подписания.</w:t>
      </w: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875" w:rsidRPr="00711E4B" w:rsidRDefault="00FA0875" w:rsidP="00FA0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875" w:rsidRPr="00711E4B" w:rsidRDefault="00FA0875" w:rsidP="00FA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Приволжского</w:t>
      </w:r>
      <w:proofErr w:type="gramEnd"/>
    </w:p>
    <w:p w:rsidR="006902C1" w:rsidRDefault="00FA0875" w:rsidP="00FA0875">
      <w:pPr>
        <w:spacing w:after="0" w:line="240" w:lineRule="auto"/>
      </w:pPr>
      <w:r w:rsidRPr="00711E4B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Е.Н. Коршунова </w:t>
      </w:r>
    </w:p>
    <w:sectPr w:rsidR="006902C1" w:rsidSect="00FA08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0875"/>
    <w:rsid w:val="00126BD2"/>
    <w:rsid w:val="004F4B9B"/>
    <w:rsid w:val="006164FF"/>
    <w:rsid w:val="006902C1"/>
    <w:rsid w:val="006E5C42"/>
    <w:rsid w:val="00CF74D2"/>
    <w:rsid w:val="00FA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2022-02-03T10:35:00Z</dcterms:created>
  <dcterms:modified xsi:type="dcterms:W3CDTF">2022-02-03T10:38:00Z</dcterms:modified>
</cp:coreProperties>
</file>